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6B55" w14:textId="01A395C9" w:rsidR="002B1182" w:rsidRPr="000D3621" w:rsidRDefault="00680223" w:rsidP="000D3621">
      <w:pPr>
        <w:spacing w:after="0"/>
        <w:jc w:val="center"/>
        <w:rPr>
          <w:b/>
          <w:bCs/>
          <w:sz w:val="24"/>
          <w:szCs w:val="24"/>
        </w:rPr>
      </w:pPr>
      <w:r w:rsidRPr="000D3621">
        <w:rPr>
          <w:b/>
          <w:bCs/>
          <w:sz w:val="24"/>
          <w:szCs w:val="24"/>
        </w:rPr>
        <w:t>Техническое задание</w:t>
      </w:r>
    </w:p>
    <w:p w14:paraId="789F77E7" w14:textId="0FA9D109" w:rsidR="00680223" w:rsidRPr="000D3621" w:rsidRDefault="000D3621" w:rsidP="000D3621">
      <w:pPr>
        <w:spacing w:after="0"/>
        <w:jc w:val="center"/>
        <w:rPr>
          <w:b/>
          <w:bCs/>
          <w:sz w:val="24"/>
          <w:szCs w:val="24"/>
        </w:rPr>
      </w:pPr>
      <w:r w:rsidRPr="000D3621">
        <w:rPr>
          <w:b/>
          <w:bCs/>
          <w:sz w:val="24"/>
          <w:szCs w:val="24"/>
        </w:rPr>
        <w:t>н</w:t>
      </w:r>
      <w:r w:rsidR="00680223" w:rsidRPr="000D3621">
        <w:rPr>
          <w:b/>
          <w:bCs/>
          <w:sz w:val="24"/>
          <w:szCs w:val="24"/>
        </w:rPr>
        <w:t xml:space="preserve">а разработку </w:t>
      </w:r>
      <w:r w:rsidR="00B37AF0" w:rsidRPr="000D3621">
        <w:rPr>
          <w:b/>
          <w:bCs/>
          <w:sz w:val="24"/>
          <w:szCs w:val="24"/>
        </w:rPr>
        <w:t>обработки 1С УНФ для расчета потребности производства в материалах</w:t>
      </w:r>
    </w:p>
    <w:p w14:paraId="43B6DF5B" w14:textId="59A37050" w:rsidR="000D3621" w:rsidRDefault="000D3621"/>
    <w:p w14:paraId="6E188720" w14:textId="45046929" w:rsidR="000D3621" w:rsidRDefault="000D3621">
      <w:r>
        <w:t xml:space="preserve">Дефицит – документ, содержащий сведения о планируемом объеме производства готовой продукции на будущий отчетный период, и потребности производства в материалах и товарах, необходимых для производства указанного объема готовой продукции. </w:t>
      </w:r>
    </w:p>
    <w:p w14:paraId="36C3A433" w14:textId="3E91B8A8" w:rsidR="000D3621" w:rsidRDefault="000D3621">
      <w:r>
        <w:t xml:space="preserve">Процесс подготовки Дефицита, как правило, происходит 1 раз в квартал. В середине текущего квартала, на основании прогнозов реализации составляется и утверждается план производства на следующий квартал. </w:t>
      </w:r>
    </w:p>
    <w:p w14:paraId="7765DEF1" w14:textId="1A26C28F" w:rsidR="00C71217" w:rsidRDefault="00C71217"/>
    <w:p w14:paraId="5C0296EE" w14:textId="5E8B93F8" w:rsidR="00C71217" w:rsidRDefault="00C71217">
      <w:r>
        <w:t xml:space="preserve">Желаемый механизм реализации: </w:t>
      </w:r>
    </w:p>
    <w:p w14:paraId="3B3C825A" w14:textId="436571A0" w:rsidR="00C71217" w:rsidRDefault="00C71217" w:rsidP="00C71217">
      <w:pPr>
        <w:pStyle w:val="a3"/>
        <w:numPr>
          <w:ilvl w:val="0"/>
          <w:numId w:val="1"/>
        </w:numPr>
      </w:pPr>
      <w:r>
        <w:t xml:space="preserve">Из справочника номенклатуры готовой продукции выбираются изделия, планируемые к производству. </w:t>
      </w:r>
    </w:p>
    <w:p w14:paraId="2BB8768C" w14:textId="2BD26849" w:rsidR="00C71217" w:rsidRDefault="00C71217" w:rsidP="00C71217">
      <w:pPr>
        <w:pStyle w:val="a3"/>
        <w:numPr>
          <w:ilvl w:val="0"/>
          <w:numId w:val="1"/>
        </w:numPr>
      </w:pPr>
      <w:r>
        <w:t xml:space="preserve">Для каждого изделия указывается необходимое количество. </w:t>
      </w:r>
    </w:p>
    <w:p w14:paraId="41F77AD5" w14:textId="1A74C3E3" w:rsidR="00C71217" w:rsidRDefault="00C71217" w:rsidP="00C71217">
      <w:pPr>
        <w:pStyle w:val="a3"/>
        <w:numPr>
          <w:ilvl w:val="0"/>
          <w:numId w:val="1"/>
        </w:numPr>
      </w:pPr>
      <w:r>
        <w:t xml:space="preserve">На основании спецификации производится расчет количества материалов и товаров, необходимый для производства указанного количества изделий. </w:t>
      </w:r>
    </w:p>
    <w:p w14:paraId="0C8BA2A7" w14:textId="73648ADA" w:rsidR="00C71217" w:rsidRDefault="007B22F2" w:rsidP="00C71217">
      <w:pPr>
        <w:pStyle w:val="a3"/>
        <w:numPr>
          <w:ilvl w:val="0"/>
          <w:numId w:val="1"/>
        </w:numPr>
      </w:pPr>
      <w:r>
        <w:t>Чтобы определить количество материалов, которое недостает для производства указанного количества изделий и</w:t>
      </w:r>
      <w:r w:rsidR="00C71217">
        <w:t xml:space="preserve">з </w:t>
      </w:r>
      <w:r w:rsidR="009912DA">
        <w:t xml:space="preserve">полученного </w:t>
      </w:r>
      <w:r w:rsidR="00C71217">
        <w:t xml:space="preserve">расчетного количества материалов и товаров вычитается </w:t>
      </w:r>
      <w:r w:rsidR="009912DA">
        <w:t xml:space="preserve">фактическое </w:t>
      </w:r>
      <w:r w:rsidR="00C71217">
        <w:t xml:space="preserve">количество </w:t>
      </w:r>
      <w:r w:rsidR="009912DA">
        <w:t xml:space="preserve">товаров и материалов, имеющихся на складе. </w:t>
      </w:r>
      <w:r w:rsidR="00964BE7">
        <w:t xml:space="preserve">Необходимо обеспечить возможность учета аналогов </w:t>
      </w:r>
      <w:r w:rsidR="00A37B0D">
        <w:t>материалов и товаров.</w:t>
      </w:r>
    </w:p>
    <w:p w14:paraId="01C056CA" w14:textId="11D4F3C6" w:rsidR="00131405" w:rsidRDefault="007B22F2" w:rsidP="00131405">
      <w:pPr>
        <w:pStyle w:val="a3"/>
        <w:numPr>
          <w:ilvl w:val="0"/>
          <w:numId w:val="1"/>
        </w:numPr>
      </w:pPr>
      <w:r>
        <w:t xml:space="preserve">Полученное значение и есть объем материалов, который необходимо закупить. </w:t>
      </w:r>
    </w:p>
    <w:p w14:paraId="3198B265" w14:textId="081F227F" w:rsidR="00131405" w:rsidRDefault="00131405" w:rsidP="00131405">
      <w:pPr>
        <w:pStyle w:val="a3"/>
        <w:numPr>
          <w:ilvl w:val="0"/>
          <w:numId w:val="1"/>
        </w:numPr>
      </w:pPr>
      <w:r>
        <w:t xml:space="preserve">Для каждой позиции материалов и товаров, рассчитывается стоимость закупки требуемого количества (первоначально стоимость берется из данных о предыдущей поставке, но имеется возможность корректировки цены вручную). </w:t>
      </w:r>
    </w:p>
    <w:p w14:paraId="6B0A9463" w14:textId="57724E4A" w:rsidR="000A235F" w:rsidRDefault="000A235F" w:rsidP="00C71217">
      <w:pPr>
        <w:pStyle w:val="a3"/>
        <w:numPr>
          <w:ilvl w:val="0"/>
          <w:numId w:val="1"/>
        </w:numPr>
      </w:pPr>
      <w:r>
        <w:t xml:space="preserve">Должна иметься возможность корректировки рассчитанного значения вручную в сторону увеличения (указать значение меньше расчетного нельзя). Это необходимо в связи с наличием монтажной нормы или минимального объема приобретения материалов и товаров. </w:t>
      </w:r>
    </w:p>
    <w:p w14:paraId="6E38D341" w14:textId="02A0B9F5" w:rsidR="007B22F2" w:rsidRDefault="007B22F2" w:rsidP="00C71217">
      <w:pPr>
        <w:pStyle w:val="a3"/>
        <w:numPr>
          <w:ilvl w:val="0"/>
          <w:numId w:val="1"/>
        </w:numPr>
      </w:pPr>
      <w:r>
        <w:t>Результаты расчета должны выводиться в удобную понятную форму</w:t>
      </w:r>
      <w:r w:rsidR="00131405">
        <w:t xml:space="preserve"> и иметь возможность экспорта в </w:t>
      </w:r>
      <w:proofErr w:type="spellStart"/>
      <w:r w:rsidR="00131405">
        <w:t>эксель</w:t>
      </w:r>
      <w:proofErr w:type="spellEnd"/>
      <w:r w:rsidR="00131405">
        <w:t xml:space="preserve"> формат. </w:t>
      </w:r>
    </w:p>
    <w:p w14:paraId="0A498A40" w14:textId="536590EA" w:rsidR="00131405" w:rsidRDefault="00131405" w:rsidP="00C71217">
      <w:pPr>
        <w:pStyle w:val="a3"/>
        <w:numPr>
          <w:ilvl w:val="0"/>
          <w:numId w:val="1"/>
        </w:numPr>
      </w:pPr>
      <w:r>
        <w:t>ДОПОЛНИТЕЛЬНО. Кроме приобретения материалов желательно рассчитать стоимость затрат на порошковое окрашивание и цинкование деталей у сторонних подрядчиков.</w:t>
      </w:r>
      <w:r w:rsidR="00AD12EF">
        <w:t xml:space="preserve"> Возможно, это стоит реализовать отдельной обработкой и полученный данные вручную вносить в общую форму.</w:t>
      </w:r>
    </w:p>
    <w:p w14:paraId="6A615530" w14:textId="2F46F48F" w:rsidR="00131405" w:rsidRDefault="00131405" w:rsidP="00131405">
      <w:r>
        <w:t xml:space="preserve">Форма представления результатов: </w:t>
      </w:r>
    </w:p>
    <w:p w14:paraId="16227887" w14:textId="77777777" w:rsidR="00131405" w:rsidRDefault="00131405" w:rsidP="00131405">
      <w:pPr>
        <w:pStyle w:val="a3"/>
        <w:numPr>
          <w:ilvl w:val="0"/>
          <w:numId w:val="2"/>
        </w:numPr>
      </w:pPr>
      <w:r>
        <w:t xml:space="preserve">Титульный лист должен содержать </w:t>
      </w:r>
    </w:p>
    <w:p w14:paraId="47730DE7" w14:textId="05066EB9" w:rsidR="00AD12EF" w:rsidRDefault="00AD12EF" w:rsidP="00131405">
      <w:pPr>
        <w:pStyle w:val="a3"/>
        <w:numPr>
          <w:ilvl w:val="1"/>
          <w:numId w:val="2"/>
        </w:numPr>
      </w:pPr>
      <w:r>
        <w:t>Логотип компании.</w:t>
      </w:r>
    </w:p>
    <w:p w14:paraId="5020CEDE" w14:textId="1FDF9265" w:rsidR="00131405" w:rsidRDefault="00AD12EF" w:rsidP="00131405">
      <w:pPr>
        <w:pStyle w:val="a3"/>
        <w:numPr>
          <w:ilvl w:val="1"/>
          <w:numId w:val="2"/>
        </w:numPr>
      </w:pPr>
      <w:r>
        <w:t>И</w:t>
      </w:r>
      <w:r w:rsidR="00131405">
        <w:t>нформацию о планируемом объеме производства.</w:t>
      </w:r>
    </w:p>
    <w:p w14:paraId="16DF5C4C" w14:textId="5FEEE504" w:rsidR="00131405" w:rsidRDefault="00131405" w:rsidP="00131405">
      <w:pPr>
        <w:pStyle w:val="a3"/>
        <w:numPr>
          <w:ilvl w:val="1"/>
          <w:numId w:val="2"/>
        </w:numPr>
      </w:pPr>
      <w:r>
        <w:t xml:space="preserve">Общую сумму затрат на все материалы, товары и услуги. </w:t>
      </w:r>
    </w:p>
    <w:p w14:paraId="7DDD1E51" w14:textId="18E896DB" w:rsidR="00AD12EF" w:rsidRDefault="00AD12EF" w:rsidP="00AD12EF">
      <w:pPr>
        <w:pStyle w:val="a3"/>
        <w:numPr>
          <w:ilvl w:val="1"/>
          <w:numId w:val="2"/>
        </w:numPr>
      </w:pPr>
      <w:r>
        <w:t>О</w:t>
      </w:r>
      <w:r>
        <w:t>тветственных за составление, проверку, утверждение и т.д. с возможностью подписи.</w:t>
      </w:r>
    </w:p>
    <w:p w14:paraId="2DF01013" w14:textId="3BB4BA6B" w:rsidR="00AD12EF" w:rsidRDefault="00AD12EF" w:rsidP="00AD12EF">
      <w:pPr>
        <w:pStyle w:val="a3"/>
        <w:numPr>
          <w:ilvl w:val="0"/>
          <w:numId w:val="2"/>
        </w:numPr>
      </w:pPr>
      <w:r>
        <w:t xml:space="preserve">На последующих листах выводится список необходимых к закупке материалов и товаров. </w:t>
      </w:r>
    </w:p>
    <w:p w14:paraId="59F3969E" w14:textId="2E2508B9" w:rsidR="00AD12EF" w:rsidRDefault="00AD12EF" w:rsidP="00AD12EF">
      <w:pPr>
        <w:pStyle w:val="a3"/>
        <w:numPr>
          <w:ilvl w:val="0"/>
          <w:numId w:val="2"/>
        </w:numPr>
      </w:pPr>
      <w:r>
        <w:t>Столбцы, котор</w:t>
      </w:r>
      <w:r w:rsidR="000C7DF3">
        <w:t>ые</w:t>
      </w:r>
      <w:r>
        <w:t xml:space="preserve"> должна содержать форма </w:t>
      </w:r>
    </w:p>
    <w:tbl>
      <w:tblPr>
        <w:tblW w:w="10491" w:type="dxa"/>
        <w:tblInd w:w="-1003" w:type="dxa"/>
        <w:tblLook w:val="04A0" w:firstRow="1" w:lastRow="0" w:firstColumn="1" w:lastColumn="0" w:noHBand="0" w:noVBand="1"/>
      </w:tblPr>
      <w:tblGrid>
        <w:gridCol w:w="1795"/>
        <w:gridCol w:w="1058"/>
        <w:gridCol w:w="1905"/>
        <w:gridCol w:w="1409"/>
        <w:gridCol w:w="1772"/>
        <w:gridCol w:w="1175"/>
        <w:gridCol w:w="1377"/>
      </w:tblGrid>
      <w:tr w:rsidR="00AD12EF" w:rsidRPr="00AD12EF" w14:paraId="15B5894A" w14:textId="77777777" w:rsidTr="00AD12EF">
        <w:trPr>
          <w:trHeight w:val="948"/>
        </w:trPr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7AEB2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59636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949F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Необходимо на плановое количество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6D1B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Остаток на складе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C07A60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Необходимо закупить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39F5A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</w:t>
            </w: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proofErr w:type="gramStart"/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F772" w14:textId="77777777" w:rsidR="00AD12EF" w:rsidRPr="00AD12EF" w:rsidRDefault="00AD12EF" w:rsidP="00AD12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2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</w:tbl>
    <w:p w14:paraId="4432BD85" w14:textId="77777777" w:rsidR="00AD12EF" w:rsidRDefault="00AD12EF" w:rsidP="00AD12EF">
      <w:pPr>
        <w:pStyle w:val="a3"/>
      </w:pPr>
    </w:p>
    <w:p w14:paraId="1F606A86" w14:textId="65CE559F" w:rsidR="00AD12EF" w:rsidRDefault="00AD12EF" w:rsidP="00AD12EF">
      <w:pPr>
        <w:pStyle w:val="a3"/>
        <w:numPr>
          <w:ilvl w:val="0"/>
          <w:numId w:val="2"/>
        </w:numPr>
      </w:pPr>
      <w:r>
        <w:t xml:space="preserve"> </w:t>
      </w:r>
      <w:r w:rsidR="000C7DF3">
        <w:t xml:space="preserve">Вся номенклатура материалов и товаров должна быть разбита по </w:t>
      </w:r>
      <w:r w:rsidR="00AD513F">
        <w:t xml:space="preserve">номенклатурным группам (листовой прокат, сортовой прокат, цветные металлы, </w:t>
      </w:r>
      <w:proofErr w:type="spellStart"/>
      <w:proofErr w:type="gramStart"/>
      <w:r w:rsidR="00AD513F">
        <w:t>хим.сырье</w:t>
      </w:r>
      <w:proofErr w:type="spellEnd"/>
      <w:proofErr w:type="gramEnd"/>
      <w:r w:rsidR="00AD513F">
        <w:t>, упаковка, инструмент,  и т.д.). Пример разбивки на номенклатурные группы в файле «Дефицит 3 квартал 2023».</w:t>
      </w:r>
    </w:p>
    <w:p w14:paraId="4E17D059" w14:textId="65CC8832" w:rsidR="000A235F" w:rsidRDefault="000A235F" w:rsidP="000A235F">
      <w:pPr>
        <w:pStyle w:val="a3"/>
        <w:numPr>
          <w:ilvl w:val="0"/>
          <w:numId w:val="2"/>
        </w:numPr>
      </w:pPr>
      <w:r>
        <w:t xml:space="preserve">Каждая номенклатурная группа должна содержать сумму затрат по всем позициям в группе. </w:t>
      </w:r>
    </w:p>
    <w:p w14:paraId="319E83FF" w14:textId="76439AF9" w:rsidR="000A235F" w:rsidRDefault="000A235F" w:rsidP="00AD12EF">
      <w:pPr>
        <w:pStyle w:val="a3"/>
        <w:numPr>
          <w:ilvl w:val="0"/>
          <w:numId w:val="2"/>
        </w:numPr>
      </w:pPr>
      <w:r>
        <w:t xml:space="preserve">ДОПОЛНИТЕЛЬНО. Необходимо предусмотреть номенклатурный блок </w:t>
      </w:r>
      <w:r w:rsidR="00964BE7">
        <w:t>«</w:t>
      </w:r>
      <w:r w:rsidR="00105ED6">
        <w:t>Услуги сторонних организаций</w:t>
      </w:r>
      <w:r w:rsidR="00964BE7">
        <w:t>»</w:t>
      </w:r>
      <w:r w:rsidR="00105ED6">
        <w:t xml:space="preserve">, </w:t>
      </w:r>
      <w:r w:rsidR="00A37B0D">
        <w:t>куда возможно</w:t>
      </w:r>
      <w:r w:rsidR="00964BE7">
        <w:t xml:space="preserve"> будет вручную добавить </w:t>
      </w:r>
      <w:r w:rsidR="00A37B0D">
        <w:t>данные,</w:t>
      </w:r>
      <w:r w:rsidR="00964BE7">
        <w:t xml:space="preserve"> и они будут суммироваться с общим значением затрат. </w:t>
      </w:r>
    </w:p>
    <w:p w14:paraId="1A9D297C" w14:textId="164EE9D6" w:rsidR="00BE7AB3" w:rsidRDefault="00BE7AB3" w:rsidP="00BE7AB3"/>
    <w:p w14:paraId="6C6D7621" w14:textId="77777777" w:rsidR="00BE7AB3" w:rsidRDefault="00BE7AB3" w:rsidP="00BE7AB3"/>
    <w:p w14:paraId="6AD4B97F" w14:textId="77777777" w:rsidR="00AD12EF" w:rsidRPr="00B37AF0" w:rsidRDefault="00AD12EF" w:rsidP="00AD12EF">
      <w:pPr>
        <w:pStyle w:val="a3"/>
        <w:ind w:left="1440"/>
      </w:pPr>
    </w:p>
    <w:sectPr w:rsidR="00AD12EF" w:rsidRPr="00B3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254B"/>
    <w:multiLevelType w:val="hybridMultilevel"/>
    <w:tmpl w:val="EAE63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A4F72"/>
    <w:multiLevelType w:val="hybridMultilevel"/>
    <w:tmpl w:val="7E82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D3"/>
    <w:rsid w:val="000A235F"/>
    <w:rsid w:val="000C7DF3"/>
    <w:rsid w:val="000D3621"/>
    <w:rsid w:val="00105ED6"/>
    <w:rsid w:val="00131405"/>
    <w:rsid w:val="002B1182"/>
    <w:rsid w:val="00680223"/>
    <w:rsid w:val="007B22F2"/>
    <w:rsid w:val="00964BE7"/>
    <w:rsid w:val="009912DA"/>
    <w:rsid w:val="00A37B0D"/>
    <w:rsid w:val="00AD12EF"/>
    <w:rsid w:val="00AD513F"/>
    <w:rsid w:val="00B37AF0"/>
    <w:rsid w:val="00BE7AB3"/>
    <w:rsid w:val="00C71217"/>
    <w:rsid w:val="00E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2B43"/>
  <w15:chartTrackingRefBased/>
  <w15:docId w15:val="{45D31BAA-4ABF-4B83-921F-DC3BFEE3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421</Words>
  <Characters>2714</Characters>
  <Application>Microsoft Office Word</Application>
  <DocSecurity>0</DocSecurity>
  <Lines>142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НЗПО</dc:creator>
  <cp:keywords/>
  <dc:description/>
  <cp:lastModifiedBy>ООО НЗПО</cp:lastModifiedBy>
  <cp:revision>3</cp:revision>
  <dcterms:created xsi:type="dcterms:W3CDTF">2023-08-02T03:37:00Z</dcterms:created>
  <dcterms:modified xsi:type="dcterms:W3CDTF">2023-08-02T09:07:00Z</dcterms:modified>
</cp:coreProperties>
</file>